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C2" w:rsidRPr="00C70096" w:rsidRDefault="00AB16C2" w:rsidP="00015F1B">
      <w:pPr>
        <w:jc w:val="center"/>
        <w:rPr>
          <w:rFonts w:eastAsia="Calibri"/>
          <w:b/>
          <w:sz w:val="28"/>
          <w:szCs w:val="28"/>
        </w:rPr>
      </w:pPr>
      <w:r w:rsidRPr="00C70096">
        <w:rPr>
          <w:rFonts w:eastAsia="Calibri"/>
          <w:b/>
          <w:sz w:val="28"/>
          <w:szCs w:val="28"/>
        </w:rPr>
        <w:t>Правила внутреннего распорядка</w:t>
      </w:r>
      <w:r w:rsidR="000504CA" w:rsidRPr="00C70096">
        <w:rPr>
          <w:rFonts w:eastAsia="Calibri"/>
          <w:b/>
          <w:sz w:val="28"/>
          <w:szCs w:val="28"/>
        </w:rPr>
        <w:t xml:space="preserve"> для получателей социальных услуг</w:t>
      </w:r>
    </w:p>
    <w:p w:rsidR="00AB16C2" w:rsidRPr="00C70096" w:rsidRDefault="000504CA" w:rsidP="00015F1B">
      <w:pPr>
        <w:jc w:val="center"/>
        <w:rPr>
          <w:rFonts w:eastAsia="Calibri"/>
          <w:b/>
          <w:sz w:val="28"/>
          <w:szCs w:val="28"/>
        </w:rPr>
      </w:pPr>
      <w:r w:rsidRPr="00C70096">
        <w:rPr>
          <w:rFonts w:eastAsia="Calibri"/>
          <w:b/>
          <w:sz w:val="28"/>
          <w:szCs w:val="28"/>
        </w:rPr>
        <w:t xml:space="preserve">отделения социальной помощи семье и детям и профилактики безнадзорности </w:t>
      </w:r>
      <w:r w:rsidR="00AB16C2" w:rsidRPr="00C70096">
        <w:rPr>
          <w:rFonts w:eastAsia="Calibri"/>
          <w:b/>
          <w:sz w:val="28"/>
          <w:szCs w:val="28"/>
        </w:rPr>
        <w:t>бюджетного учреждения социального обслуживания Удмуртской Республики «Комплексный центр социального обслу</w:t>
      </w:r>
      <w:r w:rsidR="00384F53" w:rsidRPr="00C70096">
        <w:rPr>
          <w:rFonts w:eastAsia="Calibri"/>
          <w:b/>
          <w:sz w:val="28"/>
          <w:szCs w:val="28"/>
        </w:rPr>
        <w:t xml:space="preserve">живания населения </w:t>
      </w:r>
      <w:r w:rsidR="007755D1" w:rsidRPr="00C70096">
        <w:rPr>
          <w:rFonts w:eastAsia="Calibri"/>
          <w:b/>
          <w:sz w:val="28"/>
          <w:szCs w:val="28"/>
        </w:rPr>
        <w:t>Гра</w:t>
      </w:r>
      <w:r w:rsidR="00897C16" w:rsidRPr="00C70096">
        <w:rPr>
          <w:rFonts w:eastAsia="Calibri"/>
          <w:b/>
          <w:sz w:val="28"/>
          <w:szCs w:val="28"/>
        </w:rPr>
        <w:t>ховс</w:t>
      </w:r>
      <w:r w:rsidR="00384F53" w:rsidRPr="00C70096">
        <w:rPr>
          <w:rFonts w:eastAsia="Calibri"/>
          <w:b/>
          <w:sz w:val="28"/>
          <w:szCs w:val="28"/>
        </w:rPr>
        <w:t>кого</w:t>
      </w:r>
      <w:r w:rsidR="00AB16C2" w:rsidRPr="00C70096">
        <w:rPr>
          <w:rFonts w:eastAsia="Calibri"/>
          <w:b/>
          <w:sz w:val="28"/>
          <w:szCs w:val="28"/>
        </w:rPr>
        <w:t xml:space="preserve"> района»</w:t>
      </w:r>
    </w:p>
    <w:p w:rsidR="00AB16C2" w:rsidRPr="00C70096" w:rsidRDefault="00AB16C2" w:rsidP="00015F1B">
      <w:pPr>
        <w:jc w:val="center"/>
        <w:rPr>
          <w:rFonts w:eastAsia="Calibri"/>
          <w:b/>
          <w:sz w:val="28"/>
          <w:szCs w:val="28"/>
        </w:rPr>
      </w:pPr>
    </w:p>
    <w:p w:rsidR="00AB16C2" w:rsidRPr="00AB16C2" w:rsidRDefault="00AB16C2" w:rsidP="00015F1B">
      <w:pPr>
        <w:jc w:val="center"/>
        <w:rPr>
          <w:rFonts w:eastAsia="Calibri"/>
          <w:sz w:val="28"/>
          <w:szCs w:val="28"/>
        </w:rPr>
      </w:pPr>
    </w:p>
    <w:p w:rsidR="00AB16C2" w:rsidRPr="00AB16C2" w:rsidRDefault="00AB16C2" w:rsidP="00AB16C2">
      <w:pPr>
        <w:jc w:val="both"/>
        <w:rPr>
          <w:rFonts w:eastAsia="Calibri"/>
          <w:b/>
          <w:i/>
          <w:sz w:val="28"/>
          <w:szCs w:val="28"/>
        </w:rPr>
      </w:pPr>
      <w:r w:rsidRPr="00AB16C2">
        <w:rPr>
          <w:rFonts w:eastAsia="Calibri"/>
          <w:b/>
          <w:i/>
          <w:sz w:val="28"/>
          <w:szCs w:val="28"/>
        </w:rPr>
        <w:t>I.    Общие положения</w:t>
      </w:r>
      <w:r w:rsidR="000504CA">
        <w:rPr>
          <w:rFonts w:eastAsia="Calibri"/>
          <w:b/>
          <w:i/>
          <w:sz w:val="28"/>
          <w:szCs w:val="28"/>
        </w:rPr>
        <w:t>.</w:t>
      </w:r>
    </w:p>
    <w:p w:rsidR="00AB16C2" w:rsidRPr="00AB16C2" w:rsidRDefault="00AB16C2" w:rsidP="00AB16C2">
      <w:pPr>
        <w:jc w:val="both"/>
        <w:rPr>
          <w:rFonts w:eastAsia="Calibri"/>
          <w:sz w:val="28"/>
          <w:szCs w:val="28"/>
        </w:rPr>
      </w:pPr>
    </w:p>
    <w:p w:rsidR="00AB16C2" w:rsidRPr="00AB16C2" w:rsidRDefault="00AB16C2" w:rsidP="00AB16C2">
      <w:pPr>
        <w:jc w:val="both"/>
        <w:rPr>
          <w:rFonts w:eastAsia="Calibri"/>
          <w:sz w:val="28"/>
          <w:szCs w:val="28"/>
        </w:rPr>
      </w:pPr>
      <w:r w:rsidRPr="00AB16C2">
        <w:rPr>
          <w:rFonts w:eastAsia="Calibri"/>
          <w:sz w:val="28"/>
          <w:szCs w:val="28"/>
        </w:rPr>
        <w:t>1.1.    Настоящие Правила внутреннего распорядка</w:t>
      </w:r>
      <w:r w:rsidR="000504CA">
        <w:rPr>
          <w:rFonts w:eastAsia="Calibri"/>
          <w:sz w:val="28"/>
          <w:szCs w:val="28"/>
        </w:rPr>
        <w:t xml:space="preserve"> для получателей социальных услуг в отделения социальной помощи семье и детям и профилактики безнадзорности </w:t>
      </w:r>
      <w:r w:rsidRPr="00AB16C2">
        <w:rPr>
          <w:rFonts w:eastAsia="Calibri"/>
          <w:sz w:val="28"/>
          <w:szCs w:val="28"/>
        </w:rPr>
        <w:t xml:space="preserve"> разработаны в соответствии с Федеральным законом от 28.12.2013г. №442-ФЗ «Об основах социального обслуживания граждан в Российской Федерации», в соответствии с 540- Постановлением «Об утверждении Порядка предоставления социальных услуг поставщиками социальных услуг на территории УР», с Федеральным законом от 24.06.1999 года № 120-ФЗ "Об основах системы профилактики безнадзорности и правонарушений несовершеннолетних", </w:t>
      </w:r>
      <w:r w:rsidR="000504CA">
        <w:rPr>
          <w:rFonts w:eastAsia="Calibri"/>
          <w:sz w:val="28"/>
          <w:szCs w:val="28"/>
        </w:rPr>
        <w:t>Уставом б</w:t>
      </w:r>
      <w:r w:rsidRPr="00AB16C2">
        <w:rPr>
          <w:rFonts w:eastAsia="Calibri"/>
          <w:sz w:val="28"/>
          <w:szCs w:val="28"/>
        </w:rPr>
        <w:t>юджетного учреждения социального обслуживания Удмуртской Республики «Комплексный центр социального обслу</w:t>
      </w:r>
      <w:r w:rsidR="00384F53">
        <w:rPr>
          <w:rFonts w:eastAsia="Calibri"/>
          <w:sz w:val="28"/>
          <w:szCs w:val="28"/>
        </w:rPr>
        <w:t xml:space="preserve">живания населения </w:t>
      </w:r>
      <w:r w:rsidR="00897C16">
        <w:rPr>
          <w:rFonts w:eastAsia="Calibri"/>
          <w:sz w:val="28"/>
          <w:szCs w:val="28"/>
        </w:rPr>
        <w:t>Граховского</w:t>
      </w:r>
      <w:r w:rsidRPr="00AB16C2">
        <w:rPr>
          <w:rFonts w:eastAsia="Calibri"/>
          <w:sz w:val="28"/>
          <w:szCs w:val="28"/>
        </w:rPr>
        <w:t xml:space="preserve"> района».</w:t>
      </w:r>
    </w:p>
    <w:p w:rsidR="00AB16C2" w:rsidRPr="00AB16C2" w:rsidRDefault="00AB16C2" w:rsidP="00AB16C2">
      <w:pPr>
        <w:jc w:val="both"/>
        <w:rPr>
          <w:rFonts w:eastAsia="Calibri"/>
          <w:sz w:val="28"/>
          <w:szCs w:val="28"/>
        </w:rPr>
      </w:pPr>
      <w:r w:rsidRPr="00AB16C2">
        <w:rPr>
          <w:rFonts w:eastAsia="Calibri"/>
          <w:sz w:val="28"/>
          <w:szCs w:val="28"/>
        </w:rPr>
        <w:t xml:space="preserve">1.2.    Настоящие Правила регламентируют внутренний распорядок в отделении профилактики безнадзорности </w:t>
      </w:r>
      <w:r w:rsidR="000504CA">
        <w:rPr>
          <w:rFonts w:eastAsia="Calibri"/>
          <w:sz w:val="28"/>
          <w:szCs w:val="28"/>
        </w:rPr>
        <w:t>( далее - Отделение)</w:t>
      </w:r>
      <w:r w:rsidRPr="00AB16C2">
        <w:rPr>
          <w:rFonts w:eastAsia="Calibri"/>
          <w:sz w:val="28"/>
          <w:szCs w:val="28"/>
        </w:rPr>
        <w:t xml:space="preserve"> бюджетного учреждения социального обслуживания Удмуртской Республики «Комплексный центр социального обслуживания насе</w:t>
      </w:r>
      <w:r w:rsidR="00384F53">
        <w:rPr>
          <w:rFonts w:eastAsia="Calibri"/>
          <w:sz w:val="28"/>
          <w:szCs w:val="28"/>
        </w:rPr>
        <w:t xml:space="preserve">ления </w:t>
      </w:r>
      <w:r w:rsidR="004A419B">
        <w:rPr>
          <w:rFonts w:eastAsia="Calibri"/>
          <w:sz w:val="28"/>
          <w:szCs w:val="28"/>
        </w:rPr>
        <w:t>Граховс</w:t>
      </w:r>
      <w:bookmarkStart w:id="0" w:name="_GoBack"/>
      <w:bookmarkEnd w:id="0"/>
      <w:r w:rsidR="00384F53">
        <w:rPr>
          <w:rFonts w:eastAsia="Calibri"/>
          <w:sz w:val="28"/>
          <w:szCs w:val="28"/>
        </w:rPr>
        <w:t xml:space="preserve">кого </w:t>
      </w:r>
      <w:r w:rsidRPr="00AB16C2">
        <w:rPr>
          <w:rFonts w:eastAsia="Calibri"/>
          <w:sz w:val="28"/>
          <w:szCs w:val="28"/>
        </w:rPr>
        <w:t>района» (далее –</w:t>
      </w:r>
      <w:r w:rsidR="00015F1B">
        <w:rPr>
          <w:rFonts w:eastAsia="Calibri"/>
          <w:sz w:val="28"/>
          <w:szCs w:val="28"/>
        </w:rPr>
        <w:t xml:space="preserve"> </w:t>
      </w:r>
      <w:r w:rsidR="000504CA">
        <w:rPr>
          <w:rFonts w:eastAsia="Calibri"/>
          <w:sz w:val="28"/>
          <w:szCs w:val="28"/>
        </w:rPr>
        <w:t>П</w:t>
      </w:r>
      <w:r w:rsidR="00384F53">
        <w:rPr>
          <w:rFonts w:eastAsia="Calibri"/>
          <w:sz w:val="28"/>
          <w:szCs w:val="28"/>
        </w:rPr>
        <w:t>оставщик услуг</w:t>
      </w:r>
      <w:r w:rsidRPr="00AB16C2">
        <w:rPr>
          <w:rFonts w:eastAsia="Calibri"/>
          <w:sz w:val="28"/>
          <w:szCs w:val="28"/>
        </w:rPr>
        <w:t>) в целях создания наиболее благоприятных условий для социальной реабилитации детей и подростков (далее -</w:t>
      </w:r>
      <w:r w:rsidR="00015F1B">
        <w:rPr>
          <w:rFonts w:eastAsia="Calibri"/>
          <w:sz w:val="28"/>
          <w:szCs w:val="28"/>
        </w:rPr>
        <w:t xml:space="preserve"> </w:t>
      </w:r>
      <w:r w:rsidR="000504CA">
        <w:rPr>
          <w:rFonts w:eastAsia="Calibri"/>
          <w:sz w:val="28"/>
          <w:szCs w:val="28"/>
        </w:rPr>
        <w:t>Получатели</w:t>
      </w:r>
      <w:r w:rsidRPr="00AB16C2">
        <w:rPr>
          <w:rFonts w:eastAsia="Calibri"/>
          <w:sz w:val="28"/>
          <w:szCs w:val="28"/>
        </w:rPr>
        <w:t>), обеспечивающих соблюдение их прав и законных интересов.</w:t>
      </w:r>
    </w:p>
    <w:p w:rsidR="00622894" w:rsidRDefault="00622894" w:rsidP="00647730">
      <w:pPr>
        <w:tabs>
          <w:tab w:val="left" w:pos="1740"/>
        </w:tabs>
        <w:jc w:val="both"/>
        <w:rPr>
          <w:i/>
          <w:sz w:val="28"/>
          <w:szCs w:val="28"/>
        </w:rPr>
      </w:pPr>
    </w:p>
    <w:p w:rsidR="00647730" w:rsidRPr="000504CA" w:rsidRDefault="00384F53" w:rsidP="00647730">
      <w:pPr>
        <w:tabs>
          <w:tab w:val="left" w:pos="1740"/>
        </w:tabs>
        <w:jc w:val="both"/>
        <w:rPr>
          <w:b/>
          <w:i/>
          <w:sz w:val="28"/>
          <w:szCs w:val="28"/>
        </w:rPr>
      </w:pPr>
      <w:r w:rsidRPr="000504CA">
        <w:rPr>
          <w:b/>
          <w:i/>
          <w:sz w:val="28"/>
          <w:szCs w:val="28"/>
        </w:rPr>
        <w:t>II.    Организация социального обслу</w:t>
      </w:r>
      <w:r w:rsidR="000504CA">
        <w:rPr>
          <w:b/>
          <w:i/>
          <w:sz w:val="28"/>
          <w:szCs w:val="28"/>
        </w:rPr>
        <w:t>живания в отделении.</w:t>
      </w:r>
    </w:p>
    <w:p w:rsid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647730" w:rsidRP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647730">
        <w:rPr>
          <w:rFonts w:eastAsia="Calibri"/>
          <w:sz w:val="28"/>
          <w:szCs w:val="28"/>
          <w:lang w:eastAsia="en-US"/>
        </w:rPr>
        <w:t xml:space="preserve">. Социальные услуги предоставляются гражданам, признанным в установленном </w:t>
      </w:r>
      <w:proofErr w:type="gramStart"/>
      <w:r w:rsidRPr="00647730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647730">
        <w:rPr>
          <w:rFonts w:eastAsia="Calibri"/>
          <w:sz w:val="28"/>
          <w:szCs w:val="28"/>
          <w:lang w:eastAsia="en-US"/>
        </w:rPr>
        <w:t xml:space="preserve"> нуждающимися в социальном обслуживании, в соответствии с индивидуальной программой предоставления социальных услуг на основании договора о предоставлении социальных услуг,</w:t>
      </w:r>
      <w:r>
        <w:rPr>
          <w:rFonts w:eastAsia="Calibri"/>
          <w:sz w:val="28"/>
          <w:szCs w:val="28"/>
          <w:lang w:eastAsia="en-US"/>
        </w:rPr>
        <w:t xml:space="preserve"> заключаемого между Поставщиком</w:t>
      </w:r>
      <w:r w:rsidR="000504CA">
        <w:rPr>
          <w:rFonts w:eastAsia="Calibri"/>
          <w:sz w:val="28"/>
          <w:szCs w:val="28"/>
          <w:lang w:eastAsia="en-US"/>
        </w:rPr>
        <w:t xml:space="preserve"> и П</w:t>
      </w:r>
      <w:r w:rsidRPr="00647730">
        <w:rPr>
          <w:rFonts w:eastAsia="Calibri"/>
          <w:sz w:val="28"/>
          <w:szCs w:val="28"/>
          <w:lang w:eastAsia="en-US"/>
        </w:rPr>
        <w:t>олучателем социальных услуг или его законным представителем;</w:t>
      </w:r>
    </w:p>
    <w:p w:rsidR="00647730" w:rsidRP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Pr="00647730">
        <w:rPr>
          <w:rFonts w:eastAsia="Calibri"/>
          <w:sz w:val="28"/>
          <w:szCs w:val="28"/>
          <w:lang w:eastAsia="en-US"/>
        </w:rPr>
        <w:t xml:space="preserve">. 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647730">
        <w:rPr>
          <w:rFonts w:eastAsia="Calibri"/>
          <w:sz w:val="28"/>
          <w:szCs w:val="28"/>
          <w:lang w:eastAsia="en-US"/>
        </w:rPr>
        <w:t>Для п</w:t>
      </w:r>
      <w:r w:rsidR="000504CA">
        <w:rPr>
          <w:rFonts w:eastAsia="Calibri"/>
          <w:sz w:val="28"/>
          <w:szCs w:val="28"/>
          <w:lang w:eastAsia="en-US"/>
        </w:rPr>
        <w:t>редоставления социальных услуг П</w:t>
      </w:r>
      <w:r w:rsidRPr="00647730">
        <w:rPr>
          <w:rFonts w:eastAsia="Calibri"/>
          <w:sz w:val="28"/>
          <w:szCs w:val="28"/>
          <w:lang w:eastAsia="en-US"/>
        </w:rPr>
        <w:t xml:space="preserve">олучатель социальных услуг (его законный представитель) представляет следующие документы: </w:t>
      </w:r>
    </w:p>
    <w:p w:rsidR="000504CA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заявление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документ, удостоверяющий личность получателя социальных услуг;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документ, подтверждающий полномочия законного представителя (при </w:t>
      </w:r>
      <w:proofErr w:type="gramEnd"/>
    </w:p>
    <w:p w:rsidR="00647730" w:rsidRP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730">
        <w:rPr>
          <w:rFonts w:eastAsia="Calibri"/>
          <w:sz w:val="28"/>
          <w:szCs w:val="28"/>
          <w:lang w:eastAsia="en-US"/>
        </w:rPr>
        <w:t>обращении</w:t>
      </w:r>
      <w:proofErr w:type="gramEnd"/>
      <w:r w:rsidRPr="00647730">
        <w:rPr>
          <w:rFonts w:eastAsia="Calibri"/>
          <w:sz w:val="28"/>
          <w:szCs w:val="28"/>
          <w:lang w:eastAsia="en-US"/>
        </w:rPr>
        <w:t xml:space="preserve"> законного представителя получателя социальных услуг);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индивидуальная программа;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страховое свидетельство обязательного пенсионного страхования;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полис обязательного медицинского страхования;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справка о составе семьи получателя социальных услуг; </w:t>
      </w:r>
    </w:p>
    <w:p w:rsidR="00647730" w:rsidRPr="00647730" w:rsidRDefault="00622894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647730" w:rsidRPr="00647730">
        <w:rPr>
          <w:rFonts w:eastAsia="Calibri"/>
          <w:sz w:val="28"/>
          <w:szCs w:val="28"/>
          <w:lang w:eastAsia="en-US"/>
        </w:rPr>
        <w:t xml:space="preserve"> документы о доходах получателя социальных услуг и членов его семьи (при наличии), а также о принадлежащем ему (им) имуществе на праве собственности, необходимые для определения среднедушевого дохода для предоставления социальных  услуг бесплатно; </w:t>
      </w:r>
    </w:p>
    <w:p w:rsidR="00647730" w:rsidRP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622894">
        <w:rPr>
          <w:rFonts w:eastAsia="Calibri"/>
          <w:sz w:val="28"/>
          <w:szCs w:val="28"/>
          <w:lang w:eastAsia="en-US"/>
        </w:rPr>
        <w:t>.</w:t>
      </w:r>
      <w:r w:rsidRPr="00647730">
        <w:rPr>
          <w:rFonts w:eastAsia="Calibri"/>
          <w:sz w:val="28"/>
          <w:szCs w:val="28"/>
          <w:lang w:eastAsia="en-US"/>
        </w:rPr>
        <w:t xml:space="preserve"> справка федерального учреждения медико-социальной экспертизы, </w:t>
      </w:r>
    </w:p>
    <w:p w:rsidR="00647730" w:rsidRPr="00647730" w:rsidRDefault="00647730" w:rsidP="0064773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 w:rsidRPr="00647730">
        <w:rPr>
          <w:rFonts w:eastAsia="Calibri"/>
          <w:sz w:val="28"/>
          <w:szCs w:val="28"/>
          <w:lang w:eastAsia="en-US"/>
        </w:rPr>
        <w:t>подтверждающая факт установления инвалидности и индивидуальная программа реабили</w:t>
      </w:r>
      <w:r w:rsidR="000504CA">
        <w:rPr>
          <w:rFonts w:eastAsia="Calibri"/>
          <w:sz w:val="28"/>
          <w:szCs w:val="28"/>
          <w:lang w:eastAsia="en-US"/>
        </w:rPr>
        <w:t>тации инвалида (для инвалидов).</w:t>
      </w:r>
    </w:p>
    <w:p w:rsidR="00C01050" w:rsidRDefault="00C01050" w:rsidP="00647730">
      <w:pPr>
        <w:tabs>
          <w:tab w:val="left" w:pos="1740"/>
        </w:tabs>
        <w:jc w:val="both"/>
        <w:rPr>
          <w:i/>
          <w:sz w:val="28"/>
          <w:szCs w:val="28"/>
        </w:rPr>
      </w:pPr>
    </w:p>
    <w:p w:rsidR="00647730" w:rsidRPr="000504CA" w:rsidRDefault="00647730" w:rsidP="00647730">
      <w:pPr>
        <w:tabs>
          <w:tab w:val="left" w:pos="1740"/>
        </w:tabs>
        <w:jc w:val="both"/>
        <w:rPr>
          <w:b/>
          <w:i/>
          <w:sz w:val="28"/>
          <w:szCs w:val="28"/>
        </w:rPr>
      </w:pPr>
      <w:r w:rsidRPr="000504CA">
        <w:rPr>
          <w:b/>
          <w:i/>
          <w:sz w:val="28"/>
          <w:szCs w:val="28"/>
        </w:rPr>
        <w:t>III.</w:t>
      </w:r>
      <w:r w:rsidR="000504CA" w:rsidRPr="000504CA">
        <w:rPr>
          <w:b/>
          <w:i/>
          <w:sz w:val="28"/>
          <w:szCs w:val="28"/>
        </w:rPr>
        <w:t xml:space="preserve"> Получатели социальных услуг имеют право </w:t>
      </w:r>
      <w:proofErr w:type="gramStart"/>
      <w:r w:rsidR="000504CA" w:rsidRPr="000504CA">
        <w:rPr>
          <w:b/>
          <w:i/>
          <w:sz w:val="28"/>
          <w:szCs w:val="28"/>
        </w:rPr>
        <w:t>на</w:t>
      </w:r>
      <w:proofErr w:type="gramEnd"/>
      <w:r w:rsidR="000504CA" w:rsidRPr="000504CA">
        <w:rPr>
          <w:b/>
          <w:i/>
          <w:sz w:val="28"/>
          <w:szCs w:val="28"/>
        </w:rPr>
        <w:t>:</w:t>
      </w:r>
    </w:p>
    <w:p w:rsidR="00C01050" w:rsidRPr="00647730" w:rsidRDefault="00C01050" w:rsidP="00647730">
      <w:pPr>
        <w:tabs>
          <w:tab w:val="left" w:pos="174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C01050" w:rsidRP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C01050">
        <w:rPr>
          <w:rFonts w:eastAsia="Calibri"/>
          <w:sz w:val="28"/>
          <w:szCs w:val="28"/>
          <w:lang w:eastAsia="en-US"/>
        </w:rPr>
        <w:t xml:space="preserve"> 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C01050">
        <w:rPr>
          <w:rFonts w:eastAsia="Calibri"/>
          <w:sz w:val="28"/>
          <w:szCs w:val="28"/>
          <w:lang w:eastAsia="en-US"/>
        </w:rPr>
        <w:t xml:space="preserve">уважительное и гуманное отношение; </w:t>
      </w:r>
    </w:p>
    <w:p w:rsidR="00C01050" w:rsidRP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Pr="00C01050">
        <w:rPr>
          <w:rFonts w:eastAsia="Calibri"/>
          <w:sz w:val="28"/>
          <w:szCs w:val="28"/>
          <w:lang w:eastAsia="en-US"/>
        </w:rPr>
        <w:t xml:space="preserve"> 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C01050">
        <w:rPr>
          <w:rFonts w:eastAsia="Calibri"/>
          <w:sz w:val="28"/>
          <w:szCs w:val="28"/>
          <w:lang w:eastAsia="en-US"/>
        </w:rPr>
        <w:t xml:space="preserve">получение бесплатно в доступной форме информации о своих правах и </w:t>
      </w:r>
    </w:p>
    <w:p w:rsidR="00C01050" w:rsidRP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1050">
        <w:rPr>
          <w:rFonts w:eastAsia="Calibri"/>
          <w:sz w:val="28"/>
          <w:szCs w:val="28"/>
          <w:lang w:eastAsia="en-US"/>
        </w:rPr>
        <w:t>обязанностях</w:t>
      </w:r>
      <w:proofErr w:type="gramEnd"/>
      <w:r w:rsidRPr="00C01050">
        <w:rPr>
          <w:rFonts w:eastAsia="Calibri"/>
          <w:sz w:val="28"/>
          <w:szCs w:val="28"/>
          <w:lang w:eastAsia="en-US"/>
        </w:rPr>
        <w:t>, видах социальных услуг, сроках, порядке и</w:t>
      </w:r>
      <w:r w:rsidR="000F3647">
        <w:rPr>
          <w:rFonts w:eastAsia="Calibri"/>
          <w:sz w:val="28"/>
          <w:szCs w:val="28"/>
          <w:lang w:eastAsia="en-US"/>
        </w:rPr>
        <w:t xml:space="preserve"> об условиях их предоставления;</w:t>
      </w:r>
    </w:p>
    <w:p w:rsidR="00C01050" w:rsidRP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C01050">
        <w:rPr>
          <w:rFonts w:eastAsia="Calibri"/>
          <w:sz w:val="28"/>
          <w:szCs w:val="28"/>
          <w:lang w:eastAsia="en-US"/>
        </w:rPr>
        <w:t xml:space="preserve">выбор поставщика или поставщиков социальных услуг; </w:t>
      </w:r>
    </w:p>
    <w:p w:rsidR="00C01050" w:rsidRP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C01050">
        <w:rPr>
          <w:rFonts w:eastAsia="Calibri"/>
          <w:sz w:val="28"/>
          <w:szCs w:val="28"/>
          <w:lang w:eastAsia="en-US"/>
        </w:rPr>
        <w:t xml:space="preserve">отказ от предоставления социальных услуг; </w:t>
      </w:r>
    </w:p>
    <w:p w:rsidR="00C01050" w:rsidRPr="00C01050" w:rsidRDefault="00C01050" w:rsidP="00C0105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3.5.</w:t>
      </w:r>
      <w:r w:rsidRPr="00C01050">
        <w:rPr>
          <w:sz w:val="28"/>
          <w:szCs w:val="28"/>
        </w:rPr>
        <w:t xml:space="preserve"> </w:t>
      </w:r>
      <w:r>
        <w:rPr>
          <w:sz w:val="28"/>
          <w:szCs w:val="28"/>
        </w:rPr>
        <w:t>на сохранение конфиден</w:t>
      </w:r>
      <w:r w:rsidR="000504CA">
        <w:rPr>
          <w:sz w:val="28"/>
          <w:szCs w:val="28"/>
        </w:rPr>
        <w:t>циальности персональных данных;</w:t>
      </w:r>
    </w:p>
    <w:p w:rsid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</w:t>
      </w:r>
      <w:r w:rsidR="00622894">
        <w:rPr>
          <w:rFonts w:eastAsia="Calibri"/>
          <w:sz w:val="28"/>
          <w:szCs w:val="28"/>
          <w:lang w:eastAsia="en-US"/>
        </w:rPr>
        <w:t xml:space="preserve"> </w:t>
      </w:r>
      <w:r w:rsidRPr="00C01050">
        <w:rPr>
          <w:rFonts w:eastAsia="Calibri"/>
          <w:sz w:val="28"/>
          <w:szCs w:val="28"/>
          <w:lang w:eastAsia="en-US"/>
        </w:rPr>
        <w:t xml:space="preserve">защиту своих прав и законных интересов в соответствии с законодательством </w:t>
      </w:r>
      <w:r w:rsidR="000F3647">
        <w:rPr>
          <w:rFonts w:eastAsia="Calibri"/>
          <w:sz w:val="28"/>
          <w:szCs w:val="28"/>
          <w:lang w:eastAsia="en-US"/>
        </w:rPr>
        <w:t>Российской Федерации;</w:t>
      </w:r>
      <w:r w:rsidRPr="00C01050">
        <w:rPr>
          <w:rFonts w:eastAsia="Calibri"/>
          <w:sz w:val="28"/>
          <w:szCs w:val="28"/>
          <w:lang w:eastAsia="en-US"/>
        </w:rPr>
        <w:t xml:space="preserve"> </w:t>
      </w:r>
    </w:p>
    <w:p w:rsidR="00C01050" w:rsidRDefault="00C01050" w:rsidP="00C01050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622894" w:rsidRPr="000F3647" w:rsidRDefault="00C01050" w:rsidP="00622894">
      <w:pPr>
        <w:tabs>
          <w:tab w:val="left" w:pos="174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3647">
        <w:rPr>
          <w:b/>
          <w:i/>
          <w:sz w:val="28"/>
          <w:szCs w:val="28"/>
        </w:rPr>
        <w:t>IV. </w:t>
      </w:r>
      <w:r w:rsidR="00622894" w:rsidRPr="000F3647">
        <w:rPr>
          <w:b/>
          <w:i/>
          <w:sz w:val="28"/>
          <w:szCs w:val="28"/>
        </w:rPr>
        <w:t xml:space="preserve">   Правила поведения. </w:t>
      </w:r>
    </w:p>
    <w:p w:rsidR="00622894" w:rsidRDefault="00622894" w:rsidP="00622894">
      <w:pPr>
        <w:tabs>
          <w:tab w:val="left" w:pos="1740"/>
        </w:tabs>
        <w:jc w:val="both"/>
        <w:rPr>
          <w:sz w:val="28"/>
          <w:szCs w:val="28"/>
        </w:rPr>
      </w:pPr>
    </w:p>
    <w:p w:rsidR="00AB16C2" w:rsidRPr="000F3647" w:rsidRDefault="00C01050" w:rsidP="00622894">
      <w:pPr>
        <w:tabs>
          <w:tab w:val="left" w:pos="174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3647">
        <w:rPr>
          <w:b/>
          <w:sz w:val="28"/>
          <w:szCs w:val="28"/>
        </w:rPr>
        <w:t>4.1.</w:t>
      </w:r>
      <w:r w:rsidR="00622894" w:rsidRPr="000F3647">
        <w:rPr>
          <w:b/>
          <w:sz w:val="28"/>
          <w:szCs w:val="28"/>
        </w:rPr>
        <w:t xml:space="preserve"> </w:t>
      </w:r>
      <w:r w:rsidR="00AB16C2" w:rsidRPr="000F3647">
        <w:rPr>
          <w:b/>
          <w:sz w:val="28"/>
          <w:szCs w:val="28"/>
        </w:rPr>
        <w:t xml:space="preserve">Получатели </w:t>
      </w:r>
      <w:r w:rsidR="000F3647">
        <w:rPr>
          <w:b/>
          <w:sz w:val="28"/>
          <w:szCs w:val="28"/>
        </w:rPr>
        <w:t xml:space="preserve">социальных </w:t>
      </w:r>
      <w:r w:rsidR="00AB16C2" w:rsidRPr="000F3647">
        <w:rPr>
          <w:b/>
          <w:sz w:val="28"/>
          <w:szCs w:val="28"/>
        </w:rPr>
        <w:t>услуг отделения обязаны:</w:t>
      </w:r>
    </w:p>
    <w:p w:rsidR="00AB16C2" w:rsidRPr="00AB16C2" w:rsidRDefault="00C01050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894">
        <w:rPr>
          <w:sz w:val="28"/>
          <w:szCs w:val="28"/>
        </w:rPr>
        <w:t xml:space="preserve"> </w:t>
      </w:r>
      <w:r w:rsidR="00044657">
        <w:rPr>
          <w:sz w:val="28"/>
          <w:szCs w:val="28"/>
        </w:rPr>
        <w:t>с</w:t>
      </w:r>
      <w:r w:rsidR="00AB16C2" w:rsidRPr="00AB16C2">
        <w:rPr>
          <w:sz w:val="28"/>
          <w:szCs w:val="28"/>
        </w:rPr>
        <w:t>облюдать условия договора о предоставлении социальных услуг, заключенного с поставщиком социальных услуг</w:t>
      </w:r>
      <w:r w:rsidR="00AB16C2">
        <w:rPr>
          <w:sz w:val="28"/>
          <w:szCs w:val="28"/>
        </w:rPr>
        <w:t>;</w:t>
      </w:r>
    </w:p>
    <w:p w:rsidR="00AB16C2" w:rsidRPr="00AB16C2" w:rsidRDefault="00C01050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894">
        <w:rPr>
          <w:sz w:val="28"/>
          <w:szCs w:val="28"/>
        </w:rPr>
        <w:t xml:space="preserve"> </w:t>
      </w:r>
      <w:r w:rsidR="00044657">
        <w:rPr>
          <w:sz w:val="28"/>
          <w:szCs w:val="28"/>
        </w:rPr>
        <w:t>н</w:t>
      </w:r>
      <w:r w:rsidR="00AB16C2" w:rsidRPr="00AB16C2">
        <w:rPr>
          <w:sz w:val="28"/>
          <w:szCs w:val="28"/>
        </w:rPr>
        <w:t>е требовать исполнения социальных услуг не указанных в Перечне к договору;</w:t>
      </w:r>
    </w:p>
    <w:p w:rsidR="00AB16C2" w:rsidRPr="00AB16C2" w:rsidRDefault="00C01050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894">
        <w:rPr>
          <w:sz w:val="28"/>
          <w:szCs w:val="28"/>
        </w:rPr>
        <w:t xml:space="preserve"> </w:t>
      </w:r>
      <w:r w:rsidR="00044657">
        <w:rPr>
          <w:sz w:val="28"/>
          <w:szCs w:val="28"/>
        </w:rPr>
        <w:t>с</w:t>
      </w:r>
      <w:r w:rsidR="00AB16C2" w:rsidRPr="00AB16C2">
        <w:rPr>
          <w:sz w:val="28"/>
          <w:szCs w:val="28"/>
        </w:rPr>
        <w:t>облюдать согласованный с Поставщиком график посещения - находиться дома  в часы посещения и беспрепятственно впускать пре</w:t>
      </w:r>
      <w:r>
        <w:rPr>
          <w:sz w:val="28"/>
          <w:szCs w:val="28"/>
        </w:rPr>
        <w:t xml:space="preserve">дставителя Поставщика </w:t>
      </w:r>
      <w:r w:rsidR="00044657">
        <w:rPr>
          <w:sz w:val="28"/>
          <w:szCs w:val="28"/>
        </w:rPr>
        <w:t>в жилую собственность</w:t>
      </w:r>
      <w:r w:rsidR="00AB16C2" w:rsidRPr="00AB16C2">
        <w:rPr>
          <w:sz w:val="28"/>
          <w:szCs w:val="28"/>
        </w:rPr>
        <w:t>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16C2" w:rsidRPr="00AB16C2">
        <w:rPr>
          <w:sz w:val="28"/>
          <w:szCs w:val="28"/>
        </w:rPr>
        <w:t>воевременно сообщать Поставщику о непредвиденных изменениях, возникающих на день посещения;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16C2" w:rsidRPr="00AB16C2">
        <w:rPr>
          <w:sz w:val="28"/>
          <w:szCs w:val="28"/>
        </w:rPr>
        <w:t>ообщать о наличии родственников, поддерживающих с ним отношения;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6.с</w:t>
      </w:r>
      <w:r w:rsidR="00AB16C2" w:rsidRPr="00AB16C2">
        <w:rPr>
          <w:sz w:val="28"/>
          <w:szCs w:val="28"/>
        </w:rPr>
        <w:t>воевременно сообщать о своём вре</w:t>
      </w:r>
      <w:r w:rsidR="00AB16C2">
        <w:rPr>
          <w:sz w:val="28"/>
          <w:szCs w:val="28"/>
        </w:rPr>
        <w:t>менном отъезде за пределы населенного пункта</w:t>
      </w:r>
      <w:r w:rsidR="00AB16C2" w:rsidRPr="00AB16C2">
        <w:rPr>
          <w:sz w:val="28"/>
          <w:szCs w:val="28"/>
        </w:rPr>
        <w:t>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16C2" w:rsidRPr="00AB16C2">
        <w:rPr>
          <w:sz w:val="28"/>
          <w:szCs w:val="28"/>
        </w:rPr>
        <w:t>оддерживать должное санитарное состояние жилища;</w:t>
      </w:r>
    </w:p>
    <w:p w:rsidR="00AB16C2" w:rsidRPr="00AB16C2" w:rsidRDefault="00044657" w:rsidP="0004465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16C2" w:rsidRPr="00AB16C2">
        <w:rPr>
          <w:sz w:val="28"/>
          <w:szCs w:val="28"/>
        </w:rPr>
        <w:t>облюдать правила личной гигиены;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н</w:t>
      </w:r>
      <w:r w:rsidR="00AB16C2" w:rsidRPr="00AB16C2">
        <w:rPr>
          <w:sz w:val="28"/>
          <w:szCs w:val="28"/>
        </w:rPr>
        <w:t>е допускать требований по исполнению социальных услуг от сторонних лиц, в том числе, проживающих совместно с ним и не имеющих договорных отношений с Поставщиком.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16C2" w:rsidRPr="00AB16C2">
        <w:rPr>
          <w:sz w:val="28"/>
          <w:szCs w:val="28"/>
        </w:rPr>
        <w:t>редотвращать незаконные попытки вмешательства родственников Получателя в процесс социального обслуживания (некорректные замечания, требования выполнения работ, не предусмотренных договором);</w:t>
      </w:r>
    </w:p>
    <w:p w:rsidR="00AB16C2" w:rsidRPr="00AB16C2" w:rsidRDefault="00044657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</w:t>
      </w:r>
      <w:r w:rsidR="00AB16C2" w:rsidRPr="00AB16C2">
        <w:rPr>
          <w:sz w:val="28"/>
          <w:szCs w:val="28"/>
        </w:rPr>
        <w:t>е допускать проявления грубости, неподобающего поведения в отношении представителей Поставщиков, как со своей стороны, так и со стороны сторонних лиц, в процессе предоставления социального обслуживания на дому.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B16C2">
        <w:rPr>
          <w:sz w:val="28"/>
          <w:szCs w:val="28"/>
        </w:rPr>
        <w:t>бережно о</w:t>
      </w:r>
      <w:r>
        <w:rPr>
          <w:sz w:val="28"/>
          <w:szCs w:val="28"/>
        </w:rPr>
        <w:t>тноситься к имуществу Поставщика услуг</w:t>
      </w:r>
      <w:r w:rsidR="00AB16C2">
        <w:rPr>
          <w:sz w:val="28"/>
          <w:szCs w:val="28"/>
        </w:rPr>
        <w:t>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B16C2">
        <w:rPr>
          <w:sz w:val="28"/>
          <w:szCs w:val="28"/>
        </w:rPr>
        <w:t>незамедлительно информировать администрацию</w:t>
      </w:r>
      <w:r w:rsidRPr="006228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 услуг</w:t>
      </w:r>
      <w:r w:rsidR="00AB16C2">
        <w:rPr>
          <w:sz w:val="28"/>
          <w:szCs w:val="28"/>
        </w:rPr>
        <w:t>, заведующего отделением в случае возникновения ситуации, представляющей угрозу жизни и здоровью людей, сохранности имущества;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B16C2">
        <w:rPr>
          <w:sz w:val="28"/>
          <w:szCs w:val="28"/>
        </w:rPr>
        <w:t>соблюдать правила пожарной безопасности;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B16C2">
        <w:rPr>
          <w:sz w:val="28"/>
          <w:szCs w:val="28"/>
        </w:rPr>
        <w:t>соблюдать санитарно-гигиенические нормы;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B16C2">
        <w:rPr>
          <w:sz w:val="28"/>
          <w:szCs w:val="28"/>
        </w:rPr>
        <w:t>соблюдать правила этики и культуры поведения;</w:t>
      </w:r>
    </w:p>
    <w:p w:rsidR="00AB16C2" w:rsidRPr="000F3647" w:rsidRDefault="000F3647" w:rsidP="0062289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</w:t>
      </w:r>
      <w:r w:rsidR="00AB16C2" w:rsidRPr="000F3647">
        <w:rPr>
          <w:b/>
          <w:sz w:val="28"/>
          <w:szCs w:val="28"/>
        </w:rPr>
        <w:t>тделении</w:t>
      </w:r>
      <w:r w:rsidR="00622894" w:rsidRPr="000F3647">
        <w:rPr>
          <w:b/>
          <w:sz w:val="28"/>
          <w:szCs w:val="28"/>
        </w:rPr>
        <w:t xml:space="preserve"> </w:t>
      </w:r>
      <w:r w:rsidR="00AB16C2" w:rsidRPr="000F3647">
        <w:rPr>
          <w:b/>
          <w:sz w:val="28"/>
          <w:szCs w:val="28"/>
        </w:rPr>
        <w:t>запрещается: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3647">
        <w:rPr>
          <w:sz w:val="28"/>
          <w:szCs w:val="28"/>
        </w:rPr>
        <w:t xml:space="preserve"> </w:t>
      </w:r>
      <w:r w:rsidR="00AB16C2">
        <w:rPr>
          <w:sz w:val="28"/>
          <w:szCs w:val="28"/>
        </w:rPr>
        <w:t>приносить легковоспламеняющиеся и взрывчатые вещества;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16C2">
        <w:rPr>
          <w:sz w:val="28"/>
          <w:szCs w:val="28"/>
        </w:rPr>
        <w:t>курить;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6C2">
        <w:rPr>
          <w:sz w:val="28"/>
          <w:szCs w:val="28"/>
        </w:rPr>
        <w:t>находиться в состоянии алкогольного опьянения;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16C2">
        <w:rPr>
          <w:sz w:val="28"/>
          <w:szCs w:val="28"/>
        </w:rPr>
        <w:t xml:space="preserve"> употреблять в речи ненормативную лексику;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16C2">
        <w:rPr>
          <w:sz w:val="28"/>
          <w:szCs w:val="28"/>
        </w:rPr>
        <w:t>выносить инвентарь, оборудование из кабинет</w:t>
      </w:r>
      <w:r>
        <w:rPr>
          <w:sz w:val="28"/>
          <w:szCs w:val="28"/>
        </w:rPr>
        <w:t>ов и других помещений Поставщика услуг</w:t>
      </w:r>
      <w:r w:rsidR="00AB16C2">
        <w:rPr>
          <w:sz w:val="28"/>
          <w:szCs w:val="28"/>
        </w:rPr>
        <w:t>;</w:t>
      </w: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B16C2">
        <w:rPr>
          <w:sz w:val="28"/>
          <w:szCs w:val="28"/>
        </w:rPr>
        <w:t>совершать действия, наносящих вред своему здоровью и здоровью окружающих.</w:t>
      </w:r>
    </w:p>
    <w:p w:rsidR="00AB16C2" w:rsidRDefault="00AB16C2" w:rsidP="00AB16C2">
      <w:pPr>
        <w:ind w:left="360"/>
        <w:jc w:val="both"/>
        <w:rPr>
          <w:sz w:val="28"/>
          <w:szCs w:val="28"/>
        </w:rPr>
      </w:pPr>
    </w:p>
    <w:p w:rsidR="00622894" w:rsidRPr="00622894" w:rsidRDefault="00622894" w:rsidP="00622894">
      <w:pPr>
        <w:jc w:val="both"/>
        <w:rPr>
          <w:rFonts w:eastAsia="Calibri"/>
          <w:b/>
          <w:i/>
          <w:sz w:val="28"/>
          <w:szCs w:val="28"/>
        </w:rPr>
      </w:pPr>
      <w:r w:rsidRPr="00622894">
        <w:rPr>
          <w:rFonts w:eastAsia="Calibri"/>
          <w:b/>
          <w:i/>
          <w:sz w:val="28"/>
          <w:szCs w:val="28"/>
        </w:rPr>
        <w:t>V.    Заключительные положения</w:t>
      </w:r>
      <w:r w:rsidRPr="000F3647">
        <w:rPr>
          <w:rFonts w:eastAsia="Calibri"/>
          <w:b/>
          <w:i/>
          <w:sz w:val="28"/>
          <w:szCs w:val="28"/>
        </w:rPr>
        <w:t>.</w:t>
      </w:r>
    </w:p>
    <w:p w:rsidR="00AB16C2" w:rsidRDefault="00AB16C2" w:rsidP="00AB16C2">
      <w:pPr>
        <w:ind w:left="360"/>
        <w:jc w:val="both"/>
        <w:rPr>
          <w:sz w:val="28"/>
          <w:szCs w:val="28"/>
        </w:rPr>
      </w:pPr>
    </w:p>
    <w:p w:rsidR="00AB16C2" w:rsidRDefault="00622894" w:rsidP="00622894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F3647">
        <w:rPr>
          <w:sz w:val="28"/>
          <w:szCs w:val="28"/>
        </w:rPr>
        <w:t xml:space="preserve">. </w:t>
      </w:r>
      <w:r w:rsidR="00AB16C2" w:rsidRPr="00622894">
        <w:rPr>
          <w:sz w:val="28"/>
          <w:szCs w:val="28"/>
        </w:rPr>
        <w:t>Получатели социальных услуг несут ответственность за соблюдение настоящих Правил внутреннего распорядка.</w:t>
      </w:r>
      <w:r>
        <w:rPr>
          <w:sz w:val="28"/>
          <w:szCs w:val="28"/>
        </w:rPr>
        <w:t xml:space="preserve"> </w:t>
      </w:r>
      <w:r w:rsidR="00AB16C2">
        <w:rPr>
          <w:sz w:val="28"/>
          <w:szCs w:val="28"/>
        </w:rPr>
        <w:t>В случае  возн</w:t>
      </w:r>
      <w:r w:rsidR="000F3647">
        <w:rPr>
          <w:sz w:val="28"/>
          <w:szCs w:val="28"/>
        </w:rPr>
        <w:t>икновения конфликтной ситуации Получателям социальных услуг О</w:t>
      </w:r>
      <w:r w:rsidR="00AB16C2">
        <w:rPr>
          <w:sz w:val="28"/>
          <w:szCs w:val="28"/>
        </w:rPr>
        <w:t>тделения рекомендуется обратиться к з</w:t>
      </w:r>
      <w:r w:rsidR="000F3647">
        <w:rPr>
          <w:sz w:val="28"/>
          <w:szCs w:val="28"/>
        </w:rPr>
        <w:t>аведующему</w:t>
      </w:r>
      <w:r w:rsidR="00AB16C2">
        <w:rPr>
          <w:sz w:val="28"/>
          <w:szCs w:val="28"/>
        </w:rPr>
        <w:t xml:space="preserve"> отдел</w:t>
      </w:r>
      <w:r w:rsidR="000F3647">
        <w:rPr>
          <w:sz w:val="28"/>
          <w:szCs w:val="28"/>
        </w:rPr>
        <w:t>ением или к директору Поставщика</w:t>
      </w:r>
      <w:r w:rsidR="00AB16C2">
        <w:rPr>
          <w:sz w:val="28"/>
          <w:szCs w:val="28"/>
        </w:rPr>
        <w:t>.</w:t>
      </w:r>
    </w:p>
    <w:p w:rsidR="00AB16C2" w:rsidRDefault="000F3647" w:rsidP="000F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B16C2">
        <w:rPr>
          <w:sz w:val="28"/>
          <w:szCs w:val="28"/>
        </w:rPr>
        <w:t>Неоднократное нарушение настоящих правил является основанием рассмотрения на комиссии или руководством Учреждения вопроса об отказе в предоставлении социальных услуг.</w:t>
      </w:r>
    </w:p>
    <w:p w:rsidR="00AB16C2" w:rsidRDefault="00AB16C2" w:rsidP="00AB16C2">
      <w:pPr>
        <w:ind w:left="360"/>
        <w:jc w:val="both"/>
        <w:rPr>
          <w:sz w:val="28"/>
          <w:szCs w:val="28"/>
        </w:rPr>
      </w:pPr>
    </w:p>
    <w:p w:rsidR="00AB16C2" w:rsidRDefault="00AB16C2" w:rsidP="00AB16C2">
      <w:pPr>
        <w:ind w:left="360"/>
        <w:jc w:val="both"/>
        <w:rPr>
          <w:sz w:val="28"/>
          <w:szCs w:val="28"/>
        </w:rPr>
      </w:pPr>
    </w:p>
    <w:p w:rsidR="00AB16C2" w:rsidRDefault="00AB16C2" w:rsidP="00AB16C2">
      <w:pPr>
        <w:ind w:left="360"/>
        <w:jc w:val="both"/>
        <w:rPr>
          <w:sz w:val="28"/>
          <w:szCs w:val="28"/>
        </w:rPr>
      </w:pPr>
    </w:p>
    <w:p w:rsidR="00F96289" w:rsidRDefault="00C70096"/>
    <w:sectPr w:rsidR="00F96289" w:rsidSect="00A2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F29"/>
    <w:multiLevelType w:val="multilevel"/>
    <w:tmpl w:val="2F5E7F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1A66B6"/>
    <w:multiLevelType w:val="multilevel"/>
    <w:tmpl w:val="58C2A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EE7D3F"/>
    <w:multiLevelType w:val="hybridMultilevel"/>
    <w:tmpl w:val="7D26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50C"/>
    <w:rsid w:val="00015F1B"/>
    <w:rsid w:val="00044657"/>
    <w:rsid w:val="000504CA"/>
    <w:rsid w:val="000F3647"/>
    <w:rsid w:val="00187A18"/>
    <w:rsid w:val="00334838"/>
    <w:rsid w:val="00384F53"/>
    <w:rsid w:val="004A419B"/>
    <w:rsid w:val="00622894"/>
    <w:rsid w:val="00647730"/>
    <w:rsid w:val="007755D1"/>
    <w:rsid w:val="007E621A"/>
    <w:rsid w:val="00893EE0"/>
    <w:rsid w:val="00897C16"/>
    <w:rsid w:val="00A2746D"/>
    <w:rsid w:val="00AB16C2"/>
    <w:rsid w:val="00C01050"/>
    <w:rsid w:val="00C70096"/>
    <w:rsid w:val="00D8750C"/>
    <w:rsid w:val="00D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2016-03-18T07:00:00Z</cp:lastPrinted>
  <dcterms:created xsi:type="dcterms:W3CDTF">2016-03-18T05:12:00Z</dcterms:created>
  <dcterms:modified xsi:type="dcterms:W3CDTF">2018-08-21T04:43:00Z</dcterms:modified>
</cp:coreProperties>
</file>